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AAB6" w14:textId="66AAE026" w:rsidR="00883CEC" w:rsidRPr="008A2A8E" w:rsidRDefault="00765CD3" w:rsidP="008A2A8E">
      <w:pPr>
        <w:spacing w:line="360" w:lineRule="auto"/>
        <w:ind w:firstLine="720"/>
        <w:rPr>
          <w:b/>
          <w:sz w:val="20"/>
          <w:szCs w:val="20"/>
        </w:rPr>
      </w:pPr>
      <w:r w:rsidRPr="0021587F">
        <w:rPr>
          <w:b/>
          <w:bCs/>
          <w:noProof/>
          <w:sz w:val="18"/>
          <w:szCs w:val="18"/>
        </w:rPr>
        <mc:AlternateContent>
          <mc:Choice Requires="wps">
            <w:drawing>
              <wp:anchor distT="45720" distB="45720" distL="114300" distR="114300" simplePos="0" relativeHeight="251639808" behindDoc="1" locked="0" layoutInCell="1" allowOverlap="1" wp14:anchorId="5B595D74" wp14:editId="593F48EB">
                <wp:simplePos x="0" y="0"/>
                <wp:positionH relativeFrom="margin">
                  <wp:posOffset>685800</wp:posOffset>
                </wp:positionH>
                <wp:positionV relativeFrom="paragraph">
                  <wp:posOffset>221718</wp:posOffset>
                </wp:positionV>
                <wp:extent cx="5459506" cy="1404620"/>
                <wp:effectExtent l="0" t="0" r="2730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506" cy="1404620"/>
                        </a:xfrm>
                        <a:prstGeom prst="rect">
                          <a:avLst/>
                        </a:prstGeom>
                        <a:solidFill>
                          <a:srgbClr val="FFFFFF"/>
                        </a:solidFill>
                        <a:ln w="9525">
                          <a:solidFill>
                            <a:srgbClr val="000000"/>
                          </a:solidFill>
                          <a:miter lim="800000"/>
                          <a:headEnd/>
                          <a:tailEnd/>
                        </a:ln>
                      </wps:spPr>
                      <wps:txbx>
                        <w:txbxContent>
                          <w:p w14:paraId="43B27472" w14:textId="27C2A599" w:rsidR="0021587F" w:rsidRPr="007F4711" w:rsidRDefault="0021587F">
                            <w:pPr>
                              <w:rPr>
                                <w:b/>
                                <w:bCs/>
                              </w:rPr>
                            </w:pPr>
                            <w:r w:rsidRPr="007F4711">
                              <w:rPr>
                                <w:b/>
                                <w:bCs/>
                              </w:rPr>
                              <w:t>For course descriptions visit https://rickhansen.abbyschools.ca/programs/courseplanning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595D74" id="_x0000_t202" coordsize="21600,21600" o:spt="202" path="m,l,21600r21600,l21600,xe">
                <v:stroke joinstyle="miter"/>
                <v:path gradientshapeok="t" o:connecttype="rect"/>
              </v:shapetype>
              <v:shape id="Text Box 2" o:spid="_x0000_s1026" type="#_x0000_t202" style="position:absolute;left:0;text-align:left;margin-left:54pt;margin-top:17.45pt;width:429.9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">
                <v:textbox style="mso-fit-shape-to-text:t">
                  <w:txbxContent>
                    <w:p w14:paraId="43B27472" w14:textId="27C2A599" w:rsidR="0021587F" w:rsidRPr="007F4711" w:rsidRDefault="0021587F">
                      <w:pPr>
                        <w:rPr>
                          <w:b/>
                          <w:bCs/>
                        </w:rPr>
                      </w:pPr>
                      <w:r w:rsidRPr="007F4711">
                        <w:rPr>
                          <w:b/>
                          <w:bCs/>
                        </w:rPr>
                        <w:t>For course descriptions visit https://rickhansen.abbyschools.ca/programs/courseplanning</w:t>
                      </w:r>
                    </w:p>
                  </w:txbxContent>
                </v:textbox>
                <w10:wrap anchorx="margin"/>
              </v:shape>
            </w:pict>
          </mc:Fallback>
        </mc:AlternateContent>
      </w:r>
      <w:r w:rsidR="005B6BEF" w:rsidRPr="0027090D">
        <w:rPr>
          <w:b/>
          <w:bCs/>
          <w:sz w:val="20"/>
          <w:szCs w:val="20"/>
        </w:rPr>
        <w:t>NAME</w:t>
      </w:r>
      <w:r w:rsidR="005B6BEF" w:rsidRPr="0027090D">
        <w:rPr>
          <w:sz w:val="20"/>
          <w:szCs w:val="20"/>
        </w:rPr>
        <w:t>:</w:t>
      </w:r>
      <w:r w:rsidR="005B6BEF" w:rsidRPr="0027090D">
        <w:rPr>
          <w:sz w:val="20"/>
          <w:szCs w:val="20"/>
        </w:rPr>
        <w:tab/>
        <w:t>___________________________________</w:t>
      </w:r>
      <w:r w:rsidR="0027090D">
        <w:rPr>
          <w:b/>
          <w:sz w:val="20"/>
          <w:szCs w:val="20"/>
        </w:rPr>
        <w:t xml:space="preserve">                     </w:t>
      </w:r>
      <w:r w:rsidR="007C131C" w:rsidRPr="0027090D">
        <w:rPr>
          <w:b/>
          <w:sz w:val="20"/>
          <w:szCs w:val="20"/>
        </w:rPr>
        <w:t>STUDENT NUMBER</w:t>
      </w:r>
      <w:r w:rsidR="00AE5965" w:rsidRPr="0027090D">
        <w:rPr>
          <w:b/>
          <w:sz w:val="20"/>
          <w:szCs w:val="20"/>
        </w:rPr>
        <w:t xml:space="preserve">: </w:t>
      </w:r>
      <w:r w:rsidR="00AE5965" w:rsidRPr="0027090D">
        <w:rPr>
          <w:sz w:val="20"/>
          <w:szCs w:val="20"/>
        </w:rPr>
        <w:t>_____________________________</w:t>
      </w:r>
    </w:p>
    <w:p w14:paraId="4DA36231" w14:textId="25B9DEF3" w:rsidR="00CB6644" w:rsidRDefault="00CB6644" w:rsidP="005B6BEF">
      <w:pPr>
        <w:tabs>
          <w:tab w:val="left" w:pos="2880"/>
          <w:tab w:val="left" w:pos="5760"/>
        </w:tabs>
        <w:rPr>
          <w:b/>
          <w:sz w:val="14"/>
          <w:szCs w:val="14"/>
          <w:u w:val="single"/>
        </w:rPr>
      </w:pPr>
      <w:bookmarkStart w:id="0" w:name="_Hlk89171911"/>
    </w:p>
    <w:p w14:paraId="5865EEB4" w14:textId="77777777" w:rsidR="0058395A" w:rsidRPr="007F4711" w:rsidRDefault="0058395A" w:rsidP="005B6BEF">
      <w:pPr>
        <w:tabs>
          <w:tab w:val="left" w:pos="2880"/>
          <w:tab w:val="left" w:pos="5760"/>
        </w:tabs>
        <w:rPr>
          <w:b/>
          <w:sz w:val="14"/>
          <w:szCs w:val="14"/>
          <w:u w:val="single"/>
        </w:rPr>
      </w:pPr>
    </w:p>
    <w:p w14:paraId="2D50BD56" w14:textId="378246F4" w:rsidR="00245703" w:rsidRPr="004F14E9" w:rsidRDefault="00245703" w:rsidP="005B6BEF">
      <w:pPr>
        <w:tabs>
          <w:tab w:val="left" w:pos="2880"/>
          <w:tab w:val="left" w:pos="5760"/>
        </w:tabs>
        <w:rPr>
          <w:b/>
          <w:sz w:val="18"/>
          <w:szCs w:val="18"/>
          <w:u w:val="single"/>
        </w:rPr>
      </w:pPr>
    </w:p>
    <w:tbl>
      <w:tblPr>
        <w:tblStyle w:val="TableGrid"/>
        <w:tblpPr w:leftFromText="180" w:rightFromText="180" w:vertAnchor="text" w:tblpY="1"/>
        <w:tblOverlap w:val="never"/>
        <w:tblW w:w="10887" w:type="dxa"/>
        <w:tblLayout w:type="fixed"/>
        <w:tblLook w:val="04A0" w:firstRow="1" w:lastRow="0" w:firstColumn="1" w:lastColumn="0" w:noHBand="0" w:noVBand="1"/>
      </w:tblPr>
      <w:tblGrid>
        <w:gridCol w:w="3629"/>
        <w:gridCol w:w="7258"/>
      </w:tblGrid>
      <w:tr w:rsidR="00B26863" w14:paraId="2C5F956A" w14:textId="77777777" w:rsidTr="008E1B86">
        <w:trPr>
          <w:trHeight w:val="8495"/>
        </w:trPr>
        <w:tc>
          <w:tcPr>
            <w:tcW w:w="3629" w:type="dxa"/>
            <w:shd w:val="clear" w:color="auto" w:fill="auto"/>
          </w:tcPr>
          <w:p w14:paraId="3F5BE7FD" w14:textId="3483419C" w:rsidR="00B26863" w:rsidRPr="008464BA" w:rsidRDefault="00B26863" w:rsidP="00B26863">
            <w:pPr>
              <w:tabs>
                <w:tab w:val="left" w:pos="2880"/>
                <w:tab w:val="left" w:pos="5760"/>
              </w:tabs>
              <w:spacing w:line="360" w:lineRule="auto"/>
              <w:jc w:val="center"/>
              <w:rPr>
                <w:b/>
                <w:sz w:val="24"/>
                <w:szCs w:val="24"/>
                <w:u w:val="single"/>
              </w:rPr>
            </w:pPr>
            <w:r w:rsidRPr="008464BA">
              <w:rPr>
                <w:b/>
                <w:sz w:val="24"/>
                <w:szCs w:val="24"/>
                <w:u w:val="single"/>
              </w:rPr>
              <w:t xml:space="preserve">GRADE </w:t>
            </w:r>
            <w:r>
              <w:rPr>
                <w:b/>
                <w:sz w:val="24"/>
                <w:szCs w:val="24"/>
                <w:u w:val="single"/>
              </w:rPr>
              <w:t>9</w:t>
            </w:r>
            <w:r w:rsidRPr="008464BA">
              <w:rPr>
                <w:b/>
                <w:sz w:val="24"/>
                <w:szCs w:val="24"/>
                <w:u w:val="single"/>
              </w:rPr>
              <w:t xml:space="preserve"> REQUIRED COURSES</w:t>
            </w:r>
          </w:p>
          <w:p w14:paraId="54E7DB7A" w14:textId="694DE1DC" w:rsidR="00B26863" w:rsidRDefault="00B26863" w:rsidP="00B26863">
            <w:pPr>
              <w:pStyle w:val="ListParagraph"/>
              <w:numPr>
                <w:ilvl w:val="0"/>
                <w:numId w:val="3"/>
              </w:numPr>
              <w:tabs>
                <w:tab w:val="left" w:pos="2880"/>
                <w:tab w:val="left" w:pos="5760"/>
              </w:tabs>
              <w:spacing w:line="600" w:lineRule="auto"/>
              <w:rPr>
                <w:bCs/>
                <w:sz w:val="20"/>
                <w:szCs w:val="20"/>
              </w:rPr>
            </w:pPr>
            <w:r>
              <w:rPr>
                <w:bCs/>
                <w:sz w:val="20"/>
                <w:szCs w:val="20"/>
              </w:rPr>
              <w:t>English 9</w:t>
            </w:r>
          </w:p>
          <w:p w14:paraId="04C960D3" w14:textId="5EB2C2B2" w:rsidR="00B26863" w:rsidRPr="008464BA" w:rsidRDefault="00B26863" w:rsidP="00B26863">
            <w:pPr>
              <w:pStyle w:val="ListParagraph"/>
              <w:numPr>
                <w:ilvl w:val="0"/>
                <w:numId w:val="3"/>
              </w:numPr>
              <w:tabs>
                <w:tab w:val="left" w:pos="2880"/>
                <w:tab w:val="left" w:pos="5760"/>
              </w:tabs>
              <w:spacing w:line="600" w:lineRule="auto"/>
              <w:rPr>
                <w:bCs/>
                <w:sz w:val="20"/>
                <w:szCs w:val="20"/>
              </w:rPr>
            </w:pPr>
            <w:r w:rsidRPr="008464BA">
              <w:rPr>
                <w:bCs/>
                <w:sz w:val="20"/>
                <w:szCs w:val="20"/>
              </w:rPr>
              <w:t>Career</w:t>
            </w:r>
            <w:r>
              <w:rPr>
                <w:bCs/>
                <w:sz w:val="20"/>
                <w:szCs w:val="20"/>
              </w:rPr>
              <w:t>s and Makerspace 9</w:t>
            </w:r>
          </w:p>
          <w:p w14:paraId="50FB037B" w14:textId="186B2CD2" w:rsidR="00B26863" w:rsidRPr="008464BA" w:rsidRDefault="00B26863" w:rsidP="00B26863">
            <w:pPr>
              <w:pStyle w:val="ListParagraph"/>
              <w:numPr>
                <w:ilvl w:val="0"/>
                <w:numId w:val="3"/>
              </w:numPr>
              <w:tabs>
                <w:tab w:val="left" w:pos="2880"/>
                <w:tab w:val="left" w:pos="5760"/>
              </w:tabs>
              <w:spacing w:line="600" w:lineRule="auto"/>
              <w:rPr>
                <w:bCs/>
                <w:sz w:val="20"/>
                <w:szCs w:val="20"/>
              </w:rPr>
            </w:pPr>
            <w:r w:rsidRPr="008464BA">
              <w:rPr>
                <w:bCs/>
                <w:sz w:val="20"/>
                <w:szCs w:val="20"/>
              </w:rPr>
              <w:t xml:space="preserve">Social Studies </w:t>
            </w:r>
            <w:r>
              <w:rPr>
                <w:bCs/>
                <w:sz w:val="20"/>
                <w:szCs w:val="20"/>
              </w:rPr>
              <w:t>9</w:t>
            </w:r>
          </w:p>
          <w:p w14:paraId="30B61AE4" w14:textId="29BD6A6B" w:rsidR="00B26863" w:rsidRPr="008A2A8E" w:rsidRDefault="00B26863" w:rsidP="00B26863">
            <w:pPr>
              <w:pStyle w:val="ListParagraph"/>
              <w:numPr>
                <w:ilvl w:val="0"/>
                <w:numId w:val="2"/>
              </w:numPr>
              <w:spacing w:line="600" w:lineRule="auto"/>
              <w:rPr>
                <w:sz w:val="20"/>
                <w:szCs w:val="20"/>
              </w:rPr>
            </w:pPr>
            <w:r w:rsidRPr="008464BA">
              <w:rPr>
                <w:sz w:val="20"/>
                <w:szCs w:val="20"/>
              </w:rPr>
              <w:t xml:space="preserve">Mathematics </w:t>
            </w:r>
            <w:r>
              <w:rPr>
                <w:sz w:val="20"/>
                <w:szCs w:val="20"/>
              </w:rPr>
              <w:t>9</w:t>
            </w:r>
          </w:p>
          <w:p w14:paraId="6A691A9B" w14:textId="05D93488" w:rsidR="00B26863" w:rsidRPr="008464BA" w:rsidRDefault="00B26863" w:rsidP="00B26863">
            <w:pPr>
              <w:pStyle w:val="ListParagraph"/>
              <w:numPr>
                <w:ilvl w:val="0"/>
                <w:numId w:val="2"/>
              </w:numPr>
              <w:spacing w:line="600" w:lineRule="auto"/>
              <w:rPr>
                <w:sz w:val="20"/>
                <w:szCs w:val="20"/>
              </w:rPr>
            </w:pPr>
            <w:r w:rsidRPr="008464BA">
              <w:rPr>
                <w:sz w:val="20"/>
                <w:szCs w:val="20"/>
              </w:rPr>
              <w:t xml:space="preserve">Science </w:t>
            </w:r>
            <w:r>
              <w:rPr>
                <w:sz w:val="20"/>
                <w:szCs w:val="20"/>
              </w:rPr>
              <w:t>9</w:t>
            </w:r>
          </w:p>
          <w:p w14:paraId="17D858ED" w14:textId="6863858F" w:rsidR="00B26863" w:rsidRPr="00573AAF" w:rsidRDefault="00B26863" w:rsidP="00573AAF">
            <w:pPr>
              <w:pStyle w:val="ListParagraph"/>
              <w:numPr>
                <w:ilvl w:val="0"/>
                <w:numId w:val="2"/>
              </w:numPr>
              <w:rPr>
                <w:sz w:val="14"/>
                <w:szCs w:val="14"/>
              </w:rPr>
            </w:pPr>
            <w:r w:rsidRPr="008464BA">
              <w:rPr>
                <w:sz w:val="20"/>
                <w:szCs w:val="20"/>
              </w:rPr>
              <w:t xml:space="preserve">Physical Education </w:t>
            </w:r>
            <w:r>
              <w:rPr>
                <w:sz w:val="20"/>
                <w:szCs w:val="20"/>
              </w:rPr>
              <w:t>9</w:t>
            </w:r>
            <w:r w:rsidRPr="00021C82">
              <w:rPr>
                <w:rFonts w:cstheme="minorHAnsi"/>
                <w:sz w:val="20"/>
                <w:szCs w:val="20"/>
              </w:rPr>
              <w:t>:</w:t>
            </w:r>
            <w:r>
              <w:rPr>
                <w:rFonts w:cstheme="minorHAnsi"/>
                <w:sz w:val="20"/>
                <w:szCs w:val="20"/>
              </w:rPr>
              <w:t xml:space="preserve"> </w:t>
            </w:r>
            <w:r>
              <w:rPr>
                <w:rFonts w:cstheme="minorHAnsi"/>
                <w:sz w:val="20"/>
                <w:szCs w:val="20"/>
              </w:rPr>
              <w:br/>
            </w:r>
            <w:r w:rsidRPr="00B26863">
              <w:rPr>
                <w:rFonts w:cstheme="minorHAnsi"/>
                <w:sz w:val="20"/>
                <w:szCs w:val="20"/>
              </w:rPr>
              <w:t xml:space="preserve">[CHOOSE </w:t>
            </w:r>
            <w:r w:rsidR="00573AAF">
              <w:rPr>
                <w:rFonts w:cstheme="minorHAnsi"/>
                <w:sz w:val="20"/>
                <w:szCs w:val="20"/>
              </w:rPr>
              <w:t>PE 9 or *PE Basketball 9</w:t>
            </w:r>
            <w:r w:rsidRPr="00B26863">
              <w:rPr>
                <w:rFonts w:cstheme="minorHAnsi"/>
                <w:sz w:val="20"/>
                <w:szCs w:val="20"/>
              </w:rPr>
              <w:t>]</w:t>
            </w:r>
          </w:p>
          <w:p w14:paraId="4463B1BC" w14:textId="77777777" w:rsidR="00573AAF" w:rsidRPr="00573AAF" w:rsidRDefault="00573AAF" w:rsidP="00573AAF">
            <w:pPr>
              <w:rPr>
                <w:sz w:val="14"/>
                <w:szCs w:val="14"/>
              </w:rPr>
            </w:pPr>
          </w:p>
          <w:p w14:paraId="14FC6DD3" w14:textId="77777777" w:rsidR="00573AAF" w:rsidRPr="005768B0" w:rsidRDefault="00573AAF" w:rsidP="00573AAF">
            <w:pPr>
              <w:rPr>
                <w:sz w:val="18"/>
                <w:szCs w:val="18"/>
              </w:rPr>
            </w:pPr>
          </w:p>
          <w:p w14:paraId="1643F2A9" w14:textId="17D92869" w:rsidR="00573AAF" w:rsidRPr="005768B0" w:rsidRDefault="00B26863" w:rsidP="005768B0">
            <w:pPr>
              <w:pStyle w:val="ListParagraph"/>
              <w:spacing w:line="600" w:lineRule="auto"/>
              <w:ind w:left="360"/>
              <w:rPr>
                <w:sz w:val="14"/>
                <w:szCs w:val="14"/>
              </w:rPr>
            </w:pPr>
            <w:r w:rsidRPr="00021C82">
              <w:rPr>
                <w:rFonts w:cstheme="minorHAnsi"/>
                <w:sz w:val="20"/>
                <w:szCs w:val="20"/>
              </w:rPr>
              <w:t>_________________</w:t>
            </w:r>
            <w:r>
              <w:rPr>
                <w:rFonts w:cstheme="minorHAnsi"/>
                <w:sz w:val="20"/>
                <w:szCs w:val="20"/>
              </w:rPr>
              <w:t>_____________</w:t>
            </w:r>
          </w:p>
          <w:p w14:paraId="1DBDF91A" w14:textId="0F68D870" w:rsidR="00573AAF" w:rsidRPr="005768B0" w:rsidRDefault="00B26863" w:rsidP="005768B0">
            <w:pPr>
              <w:pStyle w:val="ListParagraph"/>
              <w:numPr>
                <w:ilvl w:val="0"/>
                <w:numId w:val="2"/>
              </w:numPr>
              <w:spacing w:line="600" w:lineRule="auto"/>
              <w:rPr>
                <w:sz w:val="20"/>
                <w:szCs w:val="20"/>
              </w:rPr>
            </w:pPr>
            <w:r w:rsidRPr="008464BA">
              <w:rPr>
                <w:sz w:val="20"/>
                <w:szCs w:val="20"/>
              </w:rPr>
              <w:t>Elective: _____________</w:t>
            </w:r>
            <w:r>
              <w:rPr>
                <w:sz w:val="20"/>
                <w:szCs w:val="20"/>
              </w:rPr>
              <w:t>____</w:t>
            </w:r>
            <w:r w:rsidRPr="008464BA">
              <w:rPr>
                <w:sz w:val="20"/>
                <w:szCs w:val="20"/>
              </w:rPr>
              <w:t>______</w:t>
            </w:r>
          </w:p>
          <w:p w14:paraId="72DE845B" w14:textId="77777777" w:rsidR="00B26863" w:rsidRPr="00D95F9D" w:rsidRDefault="00B26863" w:rsidP="005768B0">
            <w:pPr>
              <w:pStyle w:val="ListParagraph"/>
              <w:numPr>
                <w:ilvl w:val="0"/>
                <w:numId w:val="2"/>
              </w:numPr>
              <w:spacing w:line="600" w:lineRule="auto"/>
              <w:rPr>
                <w:sz w:val="18"/>
                <w:szCs w:val="18"/>
              </w:rPr>
            </w:pPr>
            <w:r w:rsidRPr="008464BA">
              <w:rPr>
                <w:sz w:val="20"/>
                <w:szCs w:val="20"/>
              </w:rPr>
              <w:t>Elective: ______________</w:t>
            </w:r>
            <w:r>
              <w:rPr>
                <w:sz w:val="20"/>
                <w:szCs w:val="20"/>
              </w:rPr>
              <w:t>____</w:t>
            </w:r>
            <w:r w:rsidRPr="008464BA">
              <w:rPr>
                <w:sz w:val="20"/>
                <w:szCs w:val="20"/>
              </w:rPr>
              <w:t>_____</w:t>
            </w:r>
          </w:p>
          <w:p w14:paraId="018A8506" w14:textId="77777777" w:rsidR="00D95F9D" w:rsidRDefault="00D95F9D" w:rsidP="00D95F9D">
            <w:pPr>
              <w:spacing w:line="600" w:lineRule="auto"/>
              <w:rPr>
                <w:sz w:val="18"/>
                <w:szCs w:val="18"/>
              </w:rPr>
            </w:pPr>
          </w:p>
          <w:p w14:paraId="0B1CB0CD" w14:textId="76276609" w:rsidR="00D95F9D" w:rsidRPr="00D95F9D" w:rsidRDefault="00D95F9D" w:rsidP="00D95F9D">
            <w:pPr>
              <w:spacing w:line="360" w:lineRule="auto"/>
              <w:rPr>
                <w:sz w:val="18"/>
                <w:szCs w:val="18"/>
              </w:rPr>
            </w:pPr>
            <w:r>
              <w:rPr>
                <w:sz w:val="18"/>
                <w:szCs w:val="18"/>
              </w:rPr>
              <w:t>*PE Basketball 9 is an extended day course and requires an application</w:t>
            </w:r>
          </w:p>
        </w:tc>
        <w:tc>
          <w:tcPr>
            <w:tcW w:w="7258" w:type="dxa"/>
            <w:vMerge w:val="restart"/>
            <w:shd w:val="clear" w:color="auto" w:fill="D9D9D9" w:themeFill="background1" w:themeFillShade="D9"/>
          </w:tcPr>
          <w:p w14:paraId="23D28373" w14:textId="77777777" w:rsidR="00B26863" w:rsidRPr="009341BF" w:rsidRDefault="00B26863" w:rsidP="00B26863">
            <w:pPr>
              <w:tabs>
                <w:tab w:val="left" w:pos="2880"/>
                <w:tab w:val="left" w:pos="5760"/>
              </w:tabs>
              <w:jc w:val="center"/>
              <w:rPr>
                <w:bCs/>
                <w:sz w:val="20"/>
                <w:szCs w:val="20"/>
              </w:rPr>
            </w:pPr>
            <w:r>
              <w:rPr>
                <w:b/>
                <w:sz w:val="24"/>
                <w:szCs w:val="24"/>
                <w:u w:val="single"/>
              </w:rPr>
              <w:t>ELECTIVES</w:t>
            </w:r>
            <w:r w:rsidRPr="0058395A">
              <w:rPr>
                <w:bCs/>
                <w:sz w:val="24"/>
                <w:szCs w:val="24"/>
              </w:rPr>
              <w:t xml:space="preserve"> </w:t>
            </w:r>
          </w:p>
          <w:p w14:paraId="5E09A3A0" w14:textId="77777777" w:rsidR="00B26863" w:rsidRDefault="00B26863" w:rsidP="00B26863">
            <w:pPr>
              <w:jc w:val="center"/>
              <w:rPr>
                <w:sz w:val="18"/>
                <w:szCs w:val="18"/>
                <w:lang w:val="en-US"/>
              </w:rPr>
            </w:pPr>
            <w:r w:rsidRPr="00045C47">
              <w:rPr>
                <w:bCs/>
                <w:sz w:val="14"/>
                <w:szCs w:val="14"/>
              </w:rPr>
              <w:t xml:space="preserve">[These </w:t>
            </w:r>
            <w:r>
              <w:rPr>
                <w:bCs/>
                <w:sz w:val="14"/>
                <w:szCs w:val="14"/>
              </w:rPr>
              <w:t>all run during</w:t>
            </w:r>
            <w:r w:rsidRPr="00045C47">
              <w:rPr>
                <w:bCs/>
                <w:sz w:val="14"/>
                <w:szCs w:val="14"/>
              </w:rPr>
              <w:t xml:space="preserve"> school]</w:t>
            </w:r>
          </w:p>
          <w:p w14:paraId="3EFE0A27" w14:textId="77777777" w:rsidR="00B26863" w:rsidRPr="008F2C9C" w:rsidRDefault="00B26863" w:rsidP="00DA5C2E">
            <w:pPr>
              <w:tabs>
                <w:tab w:val="left" w:pos="2880"/>
                <w:tab w:val="left" w:pos="5760"/>
              </w:tabs>
              <w:spacing w:line="360" w:lineRule="auto"/>
              <w:rPr>
                <w:bCs/>
                <w:sz w:val="6"/>
                <w:szCs w:val="6"/>
              </w:rPr>
            </w:pPr>
          </w:p>
          <w:p w14:paraId="0B7875BD" w14:textId="001BEBCB" w:rsidR="00B26863" w:rsidRPr="00B26863" w:rsidRDefault="00B26863" w:rsidP="00B26863">
            <w:pPr>
              <w:spacing w:line="360" w:lineRule="auto"/>
              <w:rPr>
                <w:sz w:val="18"/>
                <w:szCs w:val="18"/>
                <w:lang w:val="en-US"/>
              </w:rPr>
            </w:pPr>
            <w:r w:rsidRPr="00B26863">
              <w:rPr>
                <w:b/>
                <w:bCs/>
                <w:sz w:val="18"/>
                <w:szCs w:val="18"/>
                <w:lang w:val="en-US"/>
              </w:rPr>
              <w:t>Language 9:</w:t>
            </w:r>
            <w:r w:rsidRPr="00B26863">
              <w:rPr>
                <w:sz w:val="18"/>
                <w:szCs w:val="18"/>
                <w:lang w:val="en-US"/>
              </w:rPr>
              <w:t xml:space="preserve"> French 9 or Punjabi 9</w:t>
            </w:r>
            <w:r w:rsidR="00D95F9D">
              <w:rPr>
                <w:sz w:val="18"/>
                <w:szCs w:val="18"/>
                <w:lang w:val="en-US"/>
              </w:rPr>
              <w:t>.</w:t>
            </w:r>
          </w:p>
          <w:p w14:paraId="46F2D658" w14:textId="77777777" w:rsidR="00B26863" w:rsidRPr="00B21AE9" w:rsidRDefault="00B26863" w:rsidP="00B26863">
            <w:pPr>
              <w:spacing w:line="360" w:lineRule="auto"/>
              <w:rPr>
                <w:sz w:val="8"/>
                <w:szCs w:val="8"/>
                <w:lang w:val="en-US"/>
              </w:rPr>
            </w:pPr>
          </w:p>
          <w:p w14:paraId="27499825" w14:textId="6D15BA9E" w:rsidR="00B26863" w:rsidRPr="00B26863" w:rsidRDefault="00B26863" w:rsidP="00B26863">
            <w:pPr>
              <w:spacing w:line="360" w:lineRule="auto"/>
              <w:rPr>
                <w:sz w:val="18"/>
                <w:szCs w:val="18"/>
                <w:lang w:val="en-US"/>
              </w:rPr>
            </w:pPr>
            <w:r w:rsidRPr="00B26863">
              <w:rPr>
                <w:b/>
                <w:bCs/>
                <w:sz w:val="18"/>
                <w:szCs w:val="18"/>
                <w:lang w:val="en-US"/>
              </w:rPr>
              <w:t>Art Studio 9:</w:t>
            </w:r>
            <w:r w:rsidRPr="00B26863">
              <w:rPr>
                <w:sz w:val="18"/>
                <w:szCs w:val="18"/>
                <w:lang w:val="en-US"/>
              </w:rPr>
              <w:t xml:space="preserve"> Explore drawing, painting, mixed media, and ceramics/sculpture.</w:t>
            </w:r>
          </w:p>
          <w:p w14:paraId="75A538A1" w14:textId="77777777" w:rsidR="00B26863" w:rsidRPr="00B21AE9" w:rsidRDefault="00B26863" w:rsidP="00B26863">
            <w:pPr>
              <w:spacing w:line="360" w:lineRule="auto"/>
              <w:rPr>
                <w:sz w:val="8"/>
                <w:szCs w:val="8"/>
                <w:lang w:val="en-US"/>
              </w:rPr>
            </w:pPr>
          </w:p>
          <w:p w14:paraId="4D5E9E07" w14:textId="5E7A74CB" w:rsidR="00B26863" w:rsidRPr="00B26863" w:rsidRDefault="00B26863" w:rsidP="00B26863">
            <w:pPr>
              <w:spacing w:line="360" w:lineRule="auto"/>
              <w:rPr>
                <w:sz w:val="18"/>
                <w:szCs w:val="18"/>
                <w:lang w:val="en-US"/>
              </w:rPr>
            </w:pPr>
            <w:r w:rsidRPr="00B26863">
              <w:rPr>
                <w:b/>
                <w:bCs/>
                <w:sz w:val="18"/>
                <w:szCs w:val="18"/>
                <w:lang w:val="en-US"/>
              </w:rPr>
              <w:t>Drama 9:</w:t>
            </w:r>
            <w:r w:rsidRPr="00B26863">
              <w:rPr>
                <w:sz w:val="18"/>
                <w:szCs w:val="18"/>
                <w:lang w:val="en-US"/>
              </w:rPr>
              <w:t xml:space="preserve"> Explore movement, mime, speech, role play, and improvisation! Class emphasis is on teamwork and concentration.</w:t>
            </w:r>
          </w:p>
          <w:p w14:paraId="1ADF76C6" w14:textId="77777777" w:rsidR="00B26863" w:rsidRPr="008E1B86" w:rsidRDefault="00B26863" w:rsidP="00B26863">
            <w:pPr>
              <w:spacing w:line="360" w:lineRule="auto"/>
              <w:rPr>
                <w:sz w:val="8"/>
                <w:szCs w:val="8"/>
                <w:lang w:val="en-US"/>
              </w:rPr>
            </w:pPr>
          </w:p>
          <w:p w14:paraId="41E16389" w14:textId="09DC5A68" w:rsidR="00B26863" w:rsidRPr="00B26863" w:rsidRDefault="00B26863" w:rsidP="00B26863">
            <w:pPr>
              <w:spacing w:line="360" w:lineRule="auto"/>
              <w:rPr>
                <w:sz w:val="18"/>
                <w:szCs w:val="18"/>
                <w:lang w:val="en-US"/>
              </w:rPr>
            </w:pPr>
            <w:r w:rsidRPr="00B26863">
              <w:rPr>
                <w:b/>
                <w:bCs/>
                <w:sz w:val="18"/>
                <w:szCs w:val="18"/>
                <w:lang w:val="en-US"/>
              </w:rPr>
              <w:t>Foods 10:</w:t>
            </w:r>
            <w:r w:rsidRPr="00B26863">
              <w:rPr>
                <w:sz w:val="18"/>
                <w:szCs w:val="18"/>
                <w:lang w:val="en-US"/>
              </w:rPr>
              <w:t xml:space="preserve"> Learn food prep basics such as measuring, different types of equipment, and recipe format. Learn to make a variety of foods with and without a recipe.</w:t>
            </w:r>
          </w:p>
          <w:p w14:paraId="6584FE67" w14:textId="77777777" w:rsidR="00B26863" w:rsidRPr="008E1B86" w:rsidRDefault="00B26863" w:rsidP="00B26863">
            <w:pPr>
              <w:spacing w:line="360" w:lineRule="auto"/>
              <w:rPr>
                <w:sz w:val="8"/>
                <w:szCs w:val="8"/>
                <w:lang w:val="en-US"/>
              </w:rPr>
            </w:pPr>
          </w:p>
          <w:p w14:paraId="7EB4554F" w14:textId="3A209F38" w:rsidR="00B26863" w:rsidRPr="00B26863" w:rsidRDefault="00B26863" w:rsidP="00B26863">
            <w:pPr>
              <w:spacing w:line="360" w:lineRule="auto"/>
              <w:rPr>
                <w:sz w:val="18"/>
                <w:szCs w:val="18"/>
                <w:lang w:val="en-US"/>
              </w:rPr>
            </w:pPr>
            <w:r w:rsidRPr="00B26863">
              <w:rPr>
                <w:b/>
                <w:bCs/>
                <w:sz w:val="18"/>
                <w:szCs w:val="18"/>
                <w:lang w:val="en-US"/>
              </w:rPr>
              <w:t>Metal/Wood 9:</w:t>
            </w:r>
            <w:r w:rsidRPr="00B26863">
              <w:rPr>
                <w:sz w:val="18"/>
                <w:szCs w:val="18"/>
                <w:lang w:val="en-US"/>
              </w:rPr>
              <w:t xml:space="preserve"> Learn to create a variety of projects working both individually and in teams which include skateboards, picture frames, decorative wood and metal pieces plus much more! </w:t>
            </w:r>
            <w:r w:rsidRPr="00B26863">
              <w:rPr>
                <w:sz w:val="18"/>
                <w:szCs w:val="18"/>
                <w:lang w:val="en-US"/>
              </w:rPr>
              <w:br/>
            </w:r>
            <w:r w:rsidRPr="00B26863">
              <w:rPr>
                <w:b/>
                <w:bCs/>
                <w:sz w:val="18"/>
                <w:szCs w:val="18"/>
                <w:lang w:val="en-US"/>
              </w:rPr>
              <w:t>Women in Trades 10:</w:t>
            </w:r>
            <w:r w:rsidRPr="00B26863">
              <w:rPr>
                <w:sz w:val="18"/>
                <w:szCs w:val="18"/>
                <w:lang w:val="en-US"/>
              </w:rPr>
              <w:t xml:space="preserve"> Female students may opt to take metal/wood in grade 9 through this course.</w:t>
            </w:r>
          </w:p>
          <w:p w14:paraId="1088ED1B" w14:textId="77777777" w:rsidR="00B26863" w:rsidRPr="00B21AE9" w:rsidRDefault="00B26863" w:rsidP="00B26863">
            <w:pPr>
              <w:spacing w:line="360" w:lineRule="auto"/>
              <w:rPr>
                <w:sz w:val="8"/>
                <w:szCs w:val="8"/>
                <w:lang w:val="en-US"/>
              </w:rPr>
            </w:pPr>
          </w:p>
          <w:p w14:paraId="6739B008" w14:textId="6FFCDC67" w:rsidR="00B26863" w:rsidRPr="00B26863" w:rsidRDefault="00B26863" w:rsidP="00B26863">
            <w:pPr>
              <w:spacing w:line="360" w:lineRule="auto"/>
              <w:rPr>
                <w:sz w:val="18"/>
                <w:szCs w:val="18"/>
              </w:rPr>
            </w:pPr>
            <w:r w:rsidRPr="00B26863">
              <w:rPr>
                <w:b/>
                <w:bCs/>
                <w:sz w:val="18"/>
                <w:szCs w:val="18"/>
                <w:lang w:val="en-US"/>
              </w:rPr>
              <w:t>Recording Arts 9:</w:t>
            </w:r>
            <w:r w:rsidRPr="00B26863">
              <w:rPr>
                <w:sz w:val="18"/>
                <w:szCs w:val="18"/>
                <w:lang w:val="en-US"/>
              </w:rPr>
              <w:t xml:space="preserve"> </w:t>
            </w:r>
            <w:r w:rsidRPr="00B26863">
              <w:rPr>
                <w:sz w:val="18"/>
                <w:szCs w:val="18"/>
              </w:rPr>
              <w:t xml:space="preserve">This course explores the art of music production. Students learn to make beats, write hooks, and record artists in the studio. </w:t>
            </w:r>
          </w:p>
          <w:p w14:paraId="52A05314" w14:textId="77777777" w:rsidR="00B26863" w:rsidRPr="00B21AE9" w:rsidRDefault="00B26863" w:rsidP="00B26863">
            <w:pPr>
              <w:spacing w:line="360" w:lineRule="auto"/>
              <w:rPr>
                <w:sz w:val="8"/>
                <w:szCs w:val="8"/>
                <w:lang w:val="en-US"/>
              </w:rPr>
            </w:pPr>
          </w:p>
          <w:p w14:paraId="2B231852" w14:textId="6BA00340" w:rsidR="00B26863" w:rsidRPr="00B26863" w:rsidRDefault="00B26863" w:rsidP="00B26863">
            <w:pPr>
              <w:spacing w:line="360" w:lineRule="auto"/>
              <w:rPr>
                <w:sz w:val="18"/>
                <w:szCs w:val="18"/>
              </w:rPr>
            </w:pPr>
            <w:r w:rsidRPr="00B26863">
              <w:rPr>
                <w:b/>
                <w:bCs/>
                <w:sz w:val="18"/>
                <w:szCs w:val="18"/>
                <w:lang w:val="en-US"/>
              </w:rPr>
              <w:t>Choir 9:</w:t>
            </w:r>
            <w:r w:rsidRPr="00B26863">
              <w:rPr>
                <w:sz w:val="18"/>
                <w:szCs w:val="18"/>
                <w:lang w:val="en-US"/>
              </w:rPr>
              <w:t xml:space="preserve"> </w:t>
            </w:r>
            <w:r w:rsidRPr="00B26863">
              <w:rPr>
                <w:sz w:val="18"/>
                <w:szCs w:val="18"/>
              </w:rPr>
              <w:t xml:space="preserve">Students will learn to be confident in their singing voice and be able to demonstrate proper vocal techniques. Students will be able to read music, including note reading, rhythms, key, and time signatures. </w:t>
            </w:r>
          </w:p>
          <w:p w14:paraId="74A9980C" w14:textId="77777777" w:rsidR="00B26863" w:rsidRPr="00B21AE9" w:rsidRDefault="00B26863" w:rsidP="00B26863">
            <w:pPr>
              <w:spacing w:line="360" w:lineRule="auto"/>
              <w:rPr>
                <w:sz w:val="8"/>
                <w:szCs w:val="8"/>
                <w:lang w:val="en-US"/>
              </w:rPr>
            </w:pPr>
          </w:p>
          <w:p w14:paraId="7C68CD77" w14:textId="293AF07C" w:rsidR="00B26863" w:rsidRPr="00B26863" w:rsidRDefault="00B26863" w:rsidP="00B26863">
            <w:pPr>
              <w:spacing w:line="360" w:lineRule="auto"/>
              <w:rPr>
                <w:sz w:val="18"/>
                <w:szCs w:val="18"/>
              </w:rPr>
            </w:pPr>
            <w:r w:rsidRPr="00B26863">
              <w:rPr>
                <w:b/>
                <w:bCs/>
                <w:sz w:val="18"/>
                <w:szCs w:val="18"/>
                <w:lang w:val="en-US"/>
              </w:rPr>
              <w:t>Instrumental Music 9:</w:t>
            </w:r>
            <w:r w:rsidRPr="00B26863">
              <w:rPr>
                <w:sz w:val="18"/>
                <w:szCs w:val="18"/>
                <w:lang w:val="en-US"/>
              </w:rPr>
              <w:t xml:space="preserve"> </w:t>
            </w:r>
            <w:r w:rsidRPr="00B26863">
              <w:rPr>
                <w:sz w:val="18"/>
                <w:szCs w:val="18"/>
              </w:rPr>
              <w:t xml:space="preserve">This course is designed for those who wish to gain skill on a musical instrument. Students can learn to play any instrument they wish to learn. Band students may wish to take this class and have extra lessons on their instrument. </w:t>
            </w:r>
          </w:p>
          <w:p w14:paraId="55287CB8" w14:textId="77777777" w:rsidR="00B26863" w:rsidRPr="00B21AE9" w:rsidRDefault="00B26863" w:rsidP="00B26863">
            <w:pPr>
              <w:spacing w:line="360" w:lineRule="auto"/>
              <w:rPr>
                <w:sz w:val="8"/>
                <w:szCs w:val="8"/>
                <w:lang w:val="en-US"/>
              </w:rPr>
            </w:pPr>
          </w:p>
          <w:p w14:paraId="5B9F399A" w14:textId="4AF46356" w:rsidR="00B26863" w:rsidRDefault="00B26863" w:rsidP="00B26863">
            <w:pPr>
              <w:spacing w:line="360" w:lineRule="auto"/>
              <w:rPr>
                <w:sz w:val="18"/>
                <w:szCs w:val="18"/>
              </w:rPr>
            </w:pPr>
            <w:r w:rsidRPr="00B26863">
              <w:rPr>
                <w:b/>
                <w:bCs/>
                <w:sz w:val="18"/>
                <w:szCs w:val="18"/>
                <w:lang w:val="en-US"/>
              </w:rPr>
              <w:t xml:space="preserve">Visual Media Arts:  </w:t>
            </w:r>
            <w:r w:rsidRPr="00B26863">
              <w:rPr>
                <w:sz w:val="18"/>
                <w:szCs w:val="18"/>
                <w:lang w:val="en-US"/>
              </w:rPr>
              <w:t>Students are introduced to</w:t>
            </w:r>
            <w:r w:rsidRPr="00B26863">
              <w:rPr>
                <w:sz w:val="18"/>
                <w:szCs w:val="18"/>
              </w:rPr>
              <w:t xml:space="preserve"> 2D and 3D worlds that are created through digital programs. Students work with Adobe Photoshop, Adobe Premiere, Blender, and many others to create a digital portfolio of their work</w:t>
            </w:r>
            <w:r w:rsidR="00D95F9D">
              <w:rPr>
                <w:sz w:val="18"/>
                <w:szCs w:val="18"/>
              </w:rPr>
              <w:t>.</w:t>
            </w:r>
          </w:p>
          <w:p w14:paraId="1C93B788" w14:textId="4AC59156" w:rsidR="008E1B86" w:rsidRPr="00B21AE9" w:rsidRDefault="008E1B86" w:rsidP="00B26863">
            <w:pPr>
              <w:spacing w:line="360" w:lineRule="auto"/>
              <w:rPr>
                <w:sz w:val="8"/>
                <w:szCs w:val="8"/>
              </w:rPr>
            </w:pPr>
          </w:p>
          <w:p w14:paraId="186579D2" w14:textId="20AF0C16" w:rsidR="008E1B86" w:rsidRPr="00B26863" w:rsidRDefault="00B21AE9" w:rsidP="008E1B86">
            <w:pPr>
              <w:spacing w:line="360" w:lineRule="auto"/>
              <w:rPr>
                <w:sz w:val="18"/>
                <w:szCs w:val="18"/>
              </w:rPr>
            </w:pPr>
            <w:r>
              <w:rPr>
                <w:b/>
                <w:bCs/>
                <w:sz w:val="18"/>
                <w:szCs w:val="18"/>
                <w:lang w:val="en-US"/>
              </w:rPr>
              <w:t>*</w:t>
            </w:r>
            <w:r w:rsidR="008E1B86">
              <w:rPr>
                <w:b/>
                <w:bCs/>
                <w:sz w:val="18"/>
                <w:szCs w:val="18"/>
                <w:lang w:val="en-US"/>
              </w:rPr>
              <w:t>Leadership 9</w:t>
            </w:r>
            <w:r w:rsidR="008E1B86" w:rsidRPr="00B26863">
              <w:rPr>
                <w:b/>
                <w:bCs/>
                <w:sz w:val="18"/>
                <w:szCs w:val="18"/>
                <w:lang w:val="en-US"/>
              </w:rPr>
              <w:t xml:space="preserve">:  </w:t>
            </w:r>
            <w:r w:rsidR="008E1B86">
              <w:rPr>
                <w:sz w:val="18"/>
                <w:szCs w:val="18"/>
              </w:rPr>
              <w:t>Students</w:t>
            </w:r>
            <w:r w:rsidR="008E1B86" w:rsidRPr="008E1B86">
              <w:rPr>
                <w:sz w:val="18"/>
                <w:szCs w:val="18"/>
              </w:rPr>
              <w:t xml:space="preserve"> will explore ways to create an inclusive environment for everyone. Learn the fundamentals of event planning, community involvement, budgeting, public speaking, and creating marketing material in a fun and interactive environment</w:t>
            </w:r>
          </w:p>
          <w:p w14:paraId="3CF745F6" w14:textId="77777777" w:rsidR="00B26863" w:rsidRPr="00B21AE9" w:rsidRDefault="00B26863" w:rsidP="00B26863">
            <w:pPr>
              <w:spacing w:line="360" w:lineRule="auto"/>
              <w:rPr>
                <w:sz w:val="8"/>
                <w:szCs w:val="8"/>
              </w:rPr>
            </w:pPr>
          </w:p>
          <w:p w14:paraId="21B15D93" w14:textId="08AD3190" w:rsidR="00B26863" w:rsidRPr="00B26863" w:rsidRDefault="00B26863" w:rsidP="00B26863">
            <w:pPr>
              <w:tabs>
                <w:tab w:val="left" w:pos="2880"/>
                <w:tab w:val="left" w:pos="5760"/>
              </w:tabs>
              <w:spacing w:line="360" w:lineRule="auto"/>
              <w:rPr>
                <w:bCs/>
                <w:sz w:val="20"/>
                <w:szCs w:val="20"/>
              </w:rPr>
            </w:pPr>
            <w:r w:rsidRPr="00B26863">
              <w:rPr>
                <w:b/>
                <w:bCs/>
                <w:sz w:val="18"/>
                <w:szCs w:val="18"/>
                <w:lang w:val="en-US"/>
              </w:rPr>
              <w:t>Though the school makes every effort to schedule students’ first choices in electives, students will be asked to pick an additional two electives in case scheduling conflicts occur.</w:t>
            </w:r>
          </w:p>
        </w:tc>
      </w:tr>
      <w:tr w:rsidR="00B26863" w14:paraId="02F287D7" w14:textId="77777777" w:rsidTr="00314CA5">
        <w:tc>
          <w:tcPr>
            <w:tcW w:w="3629" w:type="dxa"/>
            <w:shd w:val="clear" w:color="auto" w:fill="auto"/>
          </w:tcPr>
          <w:p w14:paraId="35A2FEB4" w14:textId="77777777" w:rsidR="00B26863" w:rsidRPr="008F2C9C" w:rsidRDefault="00B26863" w:rsidP="00DA5C2E">
            <w:pPr>
              <w:tabs>
                <w:tab w:val="left" w:pos="2880"/>
                <w:tab w:val="left" w:pos="5760"/>
              </w:tabs>
              <w:spacing w:line="360" w:lineRule="auto"/>
              <w:rPr>
                <w:bCs/>
                <w:sz w:val="6"/>
                <w:szCs w:val="6"/>
              </w:rPr>
            </w:pPr>
          </w:p>
          <w:p w14:paraId="09824D29" w14:textId="76356835" w:rsidR="00B26863" w:rsidRPr="00DA5C2E" w:rsidRDefault="00B26863" w:rsidP="00573AAF">
            <w:pPr>
              <w:tabs>
                <w:tab w:val="left" w:pos="2880"/>
                <w:tab w:val="left" w:pos="5760"/>
              </w:tabs>
              <w:spacing w:line="600" w:lineRule="auto"/>
              <w:rPr>
                <w:bCs/>
                <w:sz w:val="20"/>
                <w:szCs w:val="20"/>
              </w:rPr>
            </w:pPr>
            <w:r w:rsidRPr="00DA5C2E">
              <w:rPr>
                <w:bCs/>
                <w:sz w:val="18"/>
                <w:szCs w:val="18"/>
              </w:rPr>
              <w:t xml:space="preserve">Alternate </w:t>
            </w:r>
            <w:r w:rsidR="00DE1BA6">
              <w:rPr>
                <w:bCs/>
                <w:sz w:val="18"/>
                <w:szCs w:val="18"/>
              </w:rPr>
              <w:t xml:space="preserve">Elective </w:t>
            </w:r>
            <w:r w:rsidRPr="00DA5C2E">
              <w:rPr>
                <w:bCs/>
                <w:sz w:val="18"/>
                <w:szCs w:val="18"/>
              </w:rPr>
              <w:t>1: ___________________________</w:t>
            </w:r>
            <w:r w:rsidRPr="00DA5C2E">
              <w:rPr>
                <w:bCs/>
                <w:sz w:val="18"/>
                <w:szCs w:val="18"/>
              </w:rPr>
              <w:br/>
              <w:t xml:space="preserve">Alternate </w:t>
            </w:r>
            <w:r w:rsidR="00DE1BA6">
              <w:rPr>
                <w:bCs/>
                <w:sz w:val="18"/>
                <w:szCs w:val="18"/>
              </w:rPr>
              <w:t xml:space="preserve">Elective </w:t>
            </w:r>
            <w:r w:rsidRPr="00DA5C2E">
              <w:rPr>
                <w:bCs/>
                <w:sz w:val="18"/>
                <w:szCs w:val="18"/>
              </w:rPr>
              <w:t>2: ___________________________</w:t>
            </w:r>
          </w:p>
        </w:tc>
        <w:tc>
          <w:tcPr>
            <w:tcW w:w="7258" w:type="dxa"/>
            <w:vMerge/>
            <w:shd w:val="clear" w:color="auto" w:fill="D9D9D9" w:themeFill="background1" w:themeFillShade="D9"/>
          </w:tcPr>
          <w:p w14:paraId="59B8005B" w14:textId="17891CA5" w:rsidR="00B26863" w:rsidRPr="00DA5C2E" w:rsidRDefault="00B26863" w:rsidP="00314CA5">
            <w:pPr>
              <w:pStyle w:val="ListParagraph"/>
              <w:tabs>
                <w:tab w:val="left" w:pos="2880"/>
                <w:tab w:val="left" w:pos="5760"/>
              </w:tabs>
              <w:spacing w:line="360" w:lineRule="auto"/>
              <w:ind w:left="360"/>
              <w:rPr>
                <w:bCs/>
                <w:sz w:val="20"/>
                <w:szCs w:val="20"/>
              </w:rPr>
            </w:pPr>
          </w:p>
        </w:tc>
      </w:tr>
      <w:tr w:rsidR="00E579FE" w14:paraId="6A539C4C" w14:textId="77777777" w:rsidTr="00B26863">
        <w:trPr>
          <w:trHeight w:val="55"/>
        </w:trPr>
        <w:tc>
          <w:tcPr>
            <w:tcW w:w="3629" w:type="dxa"/>
            <w:shd w:val="clear" w:color="auto" w:fill="auto"/>
          </w:tcPr>
          <w:p w14:paraId="1CBE3641" w14:textId="77777777" w:rsidR="00E579FE" w:rsidRDefault="00E579FE" w:rsidP="00573AAF">
            <w:pPr>
              <w:tabs>
                <w:tab w:val="left" w:pos="2880"/>
                <w:tab w:val="left" w:pos="5760"/>
              </w:tabs>
              <w:spacing w:line="600" w:lineRule="auto"/>
              <w:jc w:val="center"/>
              <w:rPr>
                <w:b/>
                <w:sz w:val="24"/>
                <w:szCs w:val="24"/>
                <w:u w:val="single"/>
              </w:rPr>
            </w:pPr>
            <w:r>
              <w:rPr>
                <w:b/>
                <w:sz w:val="24"/>
                <w:szCs w:val="24"/>
                <w:u w:val="single"/>
              </w:rPr>
              <w:t>EXTENDED DAY REQUESTS</w:t>
            </w:r>
          </w:p>
          <w:p w14:paraId="48341D53" w14:textId="77777777" w:rsidR="00E579FE" w:rsidRDefault="00E579FE" w:rsidP="00573AAF">
            <w:pPr>
              <w:pStyle w:val="ListParagraph"/>
              <w:numPr>
                <w:ilvl w:val="0"/>
                <w:numId w:val="8"/>
              </w:numPr>
              <w:tabs>
                <w:tab w:val="left" w:pos="2880"/>
                <w:tab w:val="left" w:pos="5760"/>
              </w:tabs>
              <w:spacing w:line="600" w:lineRule="auto"/>
              <w:rPr>
                <w:bCs/>
                <w:sz w:val="20"/>
                <w:szCs w:val="20"/>
              </w:rPr>
            </w:pPr>
            <w:r>
              <w:rPr>
                <w:bCs/>
                <w:sz w:val="20"/>
                <w:szCs w:val="20"/>
              </w:rPr>
              <w:t>______________________________</w:t>
            </w:r>
          </w:p>
          <w:p w14:paraId="1255DE75" w14:textId="77777777" w:rsidR="00E579FE" w:rsidRDefault="00E579FE" w:rsidP="00573AAF">
            <w:pPr>
              <w:pStyle w:val="ListParagraph"/>
              <w:numPr>
                <w:ilvl w:val="0"/>
                <w:numId w:val="8"/>
              </w:numPr>
              <w:tabs>
                <w:tab w:val="left" w:pos="2880"/>
                <w:tab w:val="left" w:pos="5760"/>
              </w:tabs>
              <w:spacing w:line="600" w:lineRule="auto"/>
              <w:rPr>
                <w:bCs/>
                <w:sz w:val="20"/>
                <w:szCs w:val="20"/>
              </w:rPr>
            </w:pPr>
            <w:r>
              <w:rPr>
                <w:bCs/>
                <w:sz w:val="20"/>
                <w:szCs w:val="20"/>
              </w:rPr>
              <w:t>______________________________</w:t>
            </w:r>
          </w:p>
          <w:p w14:paraId="7E92CEC3" w14:textId="77777777" w:rsidR="00E579FE" w:rsidRDefault="00E579FE" w:rsidP="00573AAF">
            <w:pPr>
              <w:pStyle w:val="ListParagraph"/>
              <w:numPr>
                <w:ilvl w:val="0"/>
                <w:numId w:val="8"/>
              </w:numPr>
              <w:tabs>
                <w:tab w:val="left" w:pos="2880"/>
                <w:tab w:val="left" w:pos="5760"/>
              </w:tabs>
              <w:spacing w:line="600" w:lineRule="auto"/>
              <w:rPr>
                <w:bCs/>
                <w:sz w:val="20"/>
                <w:szCs w:val="20"/>
              </w:rPr>
            </w:pPr>
            <w:r>
              <w:rPr>
                <w:bCs/>
                <w:sz w:val="20"/>
                <w:szCs w:val="20"/>
              </w:rPr>
              <w:t>______________________________</w:t>
            </w:r>
          </w:p>
          <w:p w14:paraId="69997F21" w14:textId="3AA2BCC9" w:rsidR="00E579FE" w:rsidRPr="00DA5C2E" w:rsidRDefault="00E579FE" w:rsidP="00573AAF">
            <w:pPr>
              <w:pStyle w:val="ListParagraph"/>
              <w:numPr>
                <w:ilvl w:val="0"/>
                <w:numId w:val="8"/>
              </w:numPr>
              <w:tabs>
                <w:tab w:val="left" w:pos="2880"/>
                <w:tab w:val="left" w:pos="5760"/>
              </w:tabs>
              <w:spacing w:line="600" w:lineRule="auto"/>
              <w:rPr>
                <w:bCs/>
                <w:sz w:val="20"/>
                <w:szCs w:val="20"/>
              </w:rPr>
            </w:pPr>
            <w:r w:rsidRPr="00DA5C2E">
              <w:rPr>
                <w:bCs/>
                <w:sz w:val="20"/>
                <w:szCs w:val="20"/>
              </w:rPr>
              <w:t>______________________________</w:t>
            </w:r>
          </w:p>
        </w:tc>
        <w:tc>
          <w:tcPr>
            <w:tcW w:w="7258" w:type="dxa"/>
            <w:shd w:val="clear" w:color="auto" w:fill="D9D9D9" w:themeFill="background1" w:themeFillShade="D9"/>
          </w:tcPr>
          <w:p w14:paraId="634655A6" w14:textId="7BC341BC" w:rsidR="00B26863" w:rsidRDefault="00B26863" w:rsidP="00B26863">
            <w:pPr>
              <w:tabs>
                <w:tab w:val="left" w:pos="2880"/>
                <w:tab w:val="left" w:pos="5760"/>
              </w:tabs>
              <w:jc w:val="center"/>
              <w:rPr>
                <w:bCs/>
                <w:sz w:val="14"/>
                <w:szCs w:val="14"/>
              </w:rPr>
            </w:pPr>
            <w:r w:rsidRPr="0058395A">
              <w:rPr>
                <w:b/>
                <w:sz w:val="24"/>
                <w:szCs w:val="24"/>
                <w:u w:val="single"/>
              </w:rPr>
              <w:t>EXTENDED DAY COURSES</w:t>
            </w:r>
            <w:r w:rsidRPr="0058395A">
              <w:rPr>
                <w:bCs/>
                <w:sz w:val="24"/>
                <w:szCs w:val="24"/>
              </w:rPr>
              <w:t xml:space="preserve"> </w:t>
            </w:r>
            <w:r>
              <w:rPr>
                <w:bCs/>
                <w:sz w:val="20"/>
                <w:szCs w:val="20"/>
              </w:rPr>
              <w:br/>
            </w:r>
            <w:r w:rsidRPr="00045C47">
              <w:rPr>
                <w:bCs/>
                <w:sz w:val="14"/>
                <w:szCs w:val="14"/>
              </w:rPr>
              <w:t xml:space="preserve">[These are not required </w:t>
            </w:r>
            <w:r>
              <w:rPr>
                <w:bCs/>
                <w:sz w:val="14"/>
                <w:szCs w:val="14"/>
              </w:rPr>
              <w:t xml:space="preserve">courses </w:t>
            </w:r>
            <w:r w:rsidRPr="00045C47">
              <w:rPr>
                <w:bCs/>
                <w:sz w:val="14"/>
                <w:szCs w:val="14"/>
              </w:rPr>
              <w:t>and run before or after school]</w:t>
            </w:r>
          </w:p>
          <w:p w14:paraId="0CBDBFE9" w14:textId="77777777" w:rsidR="00573AAF" w:rsidRPr="00573AAF" w:rsidRDefault="00573AAF" w:rsidP="00573AAF">
            <w:pPr>
              <w:tabs>
                <w:tab w:val="left" w:pos="2880"/>
                <w:tab w:val="left" w:pos="5760"/>
              </w:tabs>
              <w:rPr>
                <w:bCs/>
                <w:sz w:val="10"/>
                <w:szCs w:val="10"/>
              </w:rPr>
            </w:pPr>
          </w:p>
          <w:p w14:paraId="38BE8275" w14:textId="3FAF439E" w:rsidR="00B26863" w:rsidRPr="00B26863" w:rsidRDefault="00B26863" w:rsidP="00573AAF">
            <w:pPr>
              <w:spacing w:line="360" w:lineRule="auto"/>
              <w:rPr>
                <w:sz w:val="18"/>
                <w:szCs w:val="18"/>
                <w:lang w:val="en-US"/>
              </w:rPr>
            </w:pPr>
            <w:r w:rsidRPr="00B26863">
              <w:rPr>
                <w:b/>
                <w:bCs/>
                <w:sz w:val="18"/>
                <w:szCs w:val="18"/>
                <w:lang w:val="en-US"/>
              </w:rPr>
              <w:t>Band 9:</w:t>
            </w:r>
            <w:r w:rsidRPr="00B26863">
              <w:rPr>
                <w:sz w:val="18"/>
                <w:szCs w:val="18"/>
                <w:lang w:val="en-US"/>
              </w:rPr>
              <w:t xml:space="preserve"> Emphasis is on improving technical skills and musical understanding.</w:t>
            </w:r>
          </w:p>
          <w:p w14:paraId="41C1E4C2" w14:textId="77777777" w:rsidR="00B26863" w:rsidRPr="00B21AE9" w:rsidRDefault="00B26863" w:rsidP="00573AAF">
            <w:pPr>
              <w:spacing w:line="360" w:lineRule="auto"/>
              <w:rPr>
                <w:sz w:val="8"/>
                <w:szCs w:val="8"/>
                <w:lang w:val="en-US"/>
              </w:rPr>
            </w:pPr>
          </w:p>
          <w:p w14:paraId="42423C56" w14:textId="77777777" w:rsidR="00B26863" w:rsidRPr="00B26863" w:rsidRDefault="00B26863" w:rsidP="00573AAF">
            <w:pPr>
              <w:spacing w:line="360" w:lineRule="auto"/>
              <w:rPr>
                <w:sz w:val="18"/>
                <w:szCs w:val="18"/>
              </w:rPr>
            </w:pPr>
            <w:r w:rsidRPr="00B26863">
              <w:rPr>
                <w:b/>
                <w:bCs/>
                <w:sz w:val="18"/>
                <w:szCs w:val="18"/>
                <w:lang w:val="en-US"/>
              </w:rPr>
              <w:t>Jazz Band 9:</w:t>
            </w:r>
            <w:r w:rsidRPr="00B26863">
              <w:rPr>
                <w:sz w:val="18"/>
                <w:szCs w:val="18"/>
                <w:lang w:val="en-US"/>
              </w:rPr>
              <w:t xml:space="preserve"> </w:t>
            </w:r>
            <w:r w:rsidRPr="00B26863">
              <w:rPr>
                <w:sz w:val="18"/>
                <w:szCs w:val="18"/>
              </w:rPr>
              <w:t>Students will learn jazz repertoire and focus on learning basic jazz technique and theory, including improvisation.</w:t>
            </w:r>
          </w:p>
          <w:p w14:paraId="7F9F8C88" w14:textId="2ECE7A9A" w:rsidR="00B26863" w:rsidRPr="00B21AE9" w:rsidRDefault="00B26863" w:rsidP="00573AAF">
            <w:pPr>
              <w:spacing w:line="360" w:lineRule="auto"/>
              <w:rPr>
                <w:sz w:val="8"/>
                <w:szCs w:val="8"/>
              </w:rPr>
            </w:pPr>
            <w:r w:rsidRPr="00B26863">
              <w:rPr>
                <w:sz w:val="18"/>
                <w:szCs w:val="18"/>
              </w:rPr>
              <w:t xml:space="preserve"> </w:t>
            </w:r>
          </w:p>
          <w:p w14:paraId="26DF28EE" w14:textId="021199A5" w:rsidR="00B26863" w:rsidRPr="00B26863" w:rsidRDefault="00B26863" w:rsidP="00573AAF">
            <w:pPr>
              <w:spacing w:line="360" w:lineRule="auto"/>
              <w:rPr>
                <w:sz w:val="18"/>
                <w:szCs w:val="18"/>
              </w:rPr>
            </w:pPr>
            <w:r w:rsidRPr="00B26863">
              <w:rPr>
                <w:b/>
                <w:bCs/>
                <w:sz w:val="18"/>
                <w:szCs w:val="18"/>
                <w:lang w:val="en-US"/>
              </w:rPr>
              <w:t>Yearbook 9:</w:t>
            </w:r>
            <w:r w:rsidRPr="00B26863">
              <w:rPr>
                <w:sz w:val="18"/>
                <w:szCs w:val="18"/>
                <w:lang w:val="en-US"/>
              </w:rPr>
              <w:t xml:space="preserve"> </w:t>
            </w:r>
            <w:r w:rsidRPr="00B26863">
              <w:rPr>
                <w:sz w:val="18"/>
                <w:szCs w:val="18"/>
              </w:rPr>
              <w:t>Knowledge and skills to create the school yearbook will be learned. Students, through hands-on work, learn the various aspects of yearbook production including page design and layout, desktop publishing, digital photography, graphic design, copywriting, and marketing.</w:t>
            </w:r>
          </w:p>
          <w:p w14:paraId="783FFFB7" w14:textId="77777777" w:rsidR="00B26863" w:rsidRPr="00B21AE9" w:rsidRDefault="00B26863" w:rsidP="00573AAF">
            <w:pPr>
              <w:spacing w:line="360" w:lineRule="auto"/>
              <w:rPr>
                <w:sz w:val="8"/>
                <w:szCs w:val="8"/>
                <w:lang w:val="en-US"/>
              </w:rPr>
            </w:pPr>
          </w:p>
          <w:p w14:paraId="5A31FF1C" w14:textId="769D0C9F" w:rsidR="00B26863" w:rsidRPr="00B26863" w:rsidRDefault="00B26863" w:rsidP="00573AAF">
            <w:pPr>
              <w:spacing w:line="360" w:lineRule="auto"/>
              <w:rPr>
                <w:sz w:val="18"/>
                <w:szCs w:val="18"/>
              </w:rPr>
            </w:pPr>
            <w:r w:rsidRPr="00B26863">
              <w:rPr>
                <w:rFonts w:eastAsia="Times New Roman"/>
                <w:b/>
                <w:bCs/>
                <w:color w:val="000000"/>
                <w:sz w:val="18"/>
                <w:szCs w:val="18"/>
              </w:rPr>
              <w:t>*PE Basketball 9:</w:t>
            </w:r>
            <w:r w:rsidRPr="00B26863">
              <w:rPr>
                <w:rFonts w:eastAsia="Times New Roman"/>
                <w:color w:val="000000"/>
                <w:sz w:val="18"/>
                <w:szCs w:val="18"/>
              </w:rPr>
              <w:t xml:space="preserve"> </w:t>
            </w:r>
            <w:r w:rsidRPr="00B26863">
              <w:rPr>
                <w:sz w:val="18"/>
                <w:szCs w:val="18"/>
              </w:rPr>
              <w:t>A high-performance program focused on developing</w:t>
            </w:r>
            <w:r w:rsidR="00AC7AFA">
              <w:rPr>
                <w:sz w:val="18"/>
                <w:szCs w:val="18"/>
              </w:rPr>
              <w:t xml:space="preserve"> students’</w:t>
            </w:r>
            <w:r w:rsidRPr="00B26863">
              <w:rPr>
                <w:sz w:val="18"/>
                <w:szCs w:val="18"/>
              </w:rPr>
              <w:t xml:space="preserve"> total game including: individual fundamental skills, offensive and defensive team strategies, cross training, competitive preparation, and mental toughness.</w:t>
            </w:r>
            <w:r w:rsidR="00AF7DA5">
              <w:rPr>
                <w:sz w:val="18"/>
                <w:szCs w:val="18"/>
              </w:rPr>
              <w:t xml:space="preserve"> This course replaces PE 9.</w:t>
            </w:r>
          </w:p>
          <w:p w14:paraId="64CDA4E6" w14:textId="77777777" w:rsidR="00B26863" w:rsidRPr="00B21AE9" w:rsidRDefault="00B26863" w:rsidP="00573AAF">
            <w:pPr>
              <w:spacing w:line="360" w:lineRule="auto"/>
              <w:rPr>
                <w:rFonts w:eastAsia="Times New Roman"/>
                <w:color w:val="000000"/>
                <w:sz w:val="8"/>
                <w:szCs w:val="8"/>
              </w:rPr>
            </w:pPr>
          </w:p>
          <w:p w14:paraId="4B14CE68" w14:textId="77777777" w:rsidR="00B26863" w:rsidRPr="00B26863" w:rsidRDefault="00B26863" w:rsidP="00573AAF">
            <w:pPr>
              <w:spacing w:line="360" w:lineRule="auto"/>
              <w:rPr>
                <w:rFonts w:eastAsia="Times New Roman"/>
                <w:color w:val="000000"/>
                <w:sz w:val="18"/>
                <w:szCs w:val="18"/>
              </w:rPr>
            </w:pPr>
            <w:r w:rsidRPr="00B26863">
              <w:rPr>
                <w:b/>
                <w:bCs/>
                <w:sz w:val="18"/>
                <w:szCs w:val="18"/>
                <w:lang w:val="en-US"/>
              </w:rPr>
              <w:t>*Athlete Performance Academy 9:</w:t>
            </w:r>
            <w:r w:rsidRPr="00B26863">
              <w:rPr>
                <w:sz w:val="18"/>
                <w:szCs w:val="18"/>
                <w:lang w:val="en-US"/>
              </w:rPr>
              <w:t xml:space="preserve"> </w:t>
            </w:r>
            <w:r w:rsidRPr="00B26863">
              <w:rPr>
                <w:rFonts w:eastAsia="Times New Roman"/>
                <w:color w:val="000000"/>
                <w:sz w:val="18"/>
                <w:szCs w:val="18"/>
              </w:rPr>
              <w:t>A unique extra-curricular opportunity for athletes at Rick Hansen. The program encompasses the most current research to help high level athletes build durable bodies, develop positive psychology, and fuel their bodies to maximize performance. There is a fee attached to this program.</w:t>
            </w:r>
          </w:p>
          <w:p w14:paraId="4B8DDBE2" w14:textId="77777777" w:rsidR="00E579FE" w:rsidRPr="00B21AE9" w:rsidRDefault="00E579FE" w:rsidP="00573AAF">
            <w:pPr>
              <w:pStyle w:val="ListParagraph"/>
              <w:tabs>
                <w:tab w:val="left" w:pos="2880"/>
                <w:tab w:val="left" w:pos="5760"/>
              </w:tabs>
              <w:spacing w:line="360" w:lineRule="auto"/>
              <w:ind w:left="360"/>
              <w:rPr>
                <w:bCs/>
                <w:sz w:val="8"/>
                <w:szCs w:val="8"/>
              </w:rPr>
            </w:pPr>
          </w:p>
          <w:p w14:paraId="129146BE" w14:textId="66977809" w:rsidR="00B26863" w:rsidRPr="00EA2A49" w:rsidRDefault="00B26863" w:rsidP="00573AAF">
            <w:pPr>
              <w:spacing w:line="360" w:lineRule="auto"/>
              <w:rPr>
                <w:rFonts w:eastAsia="Times New Roman"/>
                <w:b/>
                <w:bCs/>
                <w:color w:val="000000"/>
                <w:sz w:val="18"/>
                <w:szCs w:val="18"/>
              </w:rPr>
            </w:pPr>
            <w:r w:rsidRPr="00EA2A49">
              <w:rPr>
                <w:rFonts w:eastAsia="Times New Roman"/>
                <w:b/>
                <w:bCs/>
                <w:color w:val="000000"/>
                <w:sz w:val="18"/>
                <w:szCs w:val="18"/>
              </w:rPr>
              <w:t>*These courses have an application form. Please complete the application form and return to the counselling center</w:t>
            </w:r>
            <w:r w:rsidR="00D95F9D">
              <w:rPr>
                <w:rFonts w:eastAsia="Times New Roman"/>
                <w:b/>
                <w:bCs/>
                <w:color w:val="000000"/>
                <w:sz w:val="18"/>
                <w:szCs w:val="18"/>
              </w:rPr>
              <w:t>.</w:t>
            </w:r>
          </w:p>
        </w:tc>
      </w:tr>
      <w:bookmarkEnd w:id="0"/>
    </w:tbl>
    <w:p w14:paraId="7AF142EF" w14:textId="3E277078" w:rsidR="00765CD3" w:rsidRPr="00573AAF" w:rsidRDefault="00765CD3" w:rsidP="0027090D">
      <w:pPr>
        <w:tabs>
          <w:tab w:val="left" w:pos="2880"/>
          <w:tab w:val="left" w:pos="5760"/>
        </w:tabs>
        <w:rPr>
          <w:b/>
          <w:u w:val="single"/>
        </w:rPr>
      </w:pPr>
    </w:p>
    <w:sectPr w:rsidR="00765CD3" w:rsidRPr="00573AAF" w:rsidSect="008464BA">
      <w:headerReference w:type="default" r:id="rId7"/>
      <w:pgSz w:w="12240" w:h="20160" w:code="5"/>
      <w:pgMar w:top="720" w:right="720" w:bottom="454"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BE8A" w14:textId="77777777" w:rsidR="004E1545" w:rsidRDefault="004E1545" w:rsidP="008A04C1">
      <w:r>
        <w:separator/>
      </w:r>
    </w:p>
  </w:endnote>
  <w:endnote w:type="continuationSeparator" w:id="0">
    <w:p w14:paraId="1DE118A2" w14:textId="77777777" w:rsidR="004E1545" w:rsidRDefault="004E1545" w:rsidP="008A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F2D7" w14:textId="77777777" w:rsidR="004E1545" w:rsidRDefault="004E1545" w:rsidP="008A04C1">
      <w:r>
        <w:separator/>
      </w:r>
    </w:p>
  </w:footnote>
  <w:footnote w:type="continuationSeparator" w:id="0">
    <w:p w14:paraId="44A85304" w14:textId="77777777" w:rsidR="004E1545" w:rsidRDefault="004E1545" w:rsidP="008A0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9732"/>
    </w:tblGrid>
    <w:tr w:rsidR="00A1669B" w:rsidRPr="005F27DC" w14:paraId="5D52BFD7" w14:textId="77777777" w:rsidTr="00006073">
      <w:tc>
        <w:tcPr>
          <w:tcW w:w="1063" w:type="dxa"/>
          <w:tcBorders>
            <w:right w:val="single" w:sz="4" w:space="0" w:color="auto"/>
          </w:tcBorders>
        </w:tcPr>
        <w:p w14:paraId="067CAC75" w14:textId="588E77D0" w:rsidR="008A04C1" w:rsidRPr="005F27DC" w:rsidRDefault="008A04C1" w:rsidP="007B7C88"/>
      </w:tc>
      <w:tc>
        <w:tcPr>
          <w:tcW w:w="9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F0AD30" w14:textId="14173787" w:rsidR="008A04C1" w:rsidRPr="00BB2951" w:rsidRDefault="00883CEC" w:rsidP="007B7C88">
          <w:pPr>
            <w:jc w:val="center"/>
            <w:rPr>
              <w:b/>
              <w:sz w:val="36"/>
              <w:szCs w:val="36"/>
            </w:rPr>
          </w:pPr>
          <w:r>
            <w:rPr>
              <w:b/>
              <w:sz w:val="36"/>
              <w:szCs w:val="36"/>
            </w:rPr>
            <w:t>RICK HANSEN</w:t>
          </w:r>
          <w:r w:rsidR="008A04C1" w:rsidRPr="00BB2951">
            <w:rPr>
              <w:b/>
              <w:sz w:val="36"/>
              <w:szCs w:val="36"/>
            </w:rPr>
            <w:t xml:space="preserve"> SECONDARY SCHOOL</w:t>
          </w:r>
        </w:p>
        <w:p w14:paraId="6730FC7A" w14:textId="467A702E" w:rsidR="008A04C1" w:rsidRPr="005F27DC" w:rsidRDefault="00E579FE" w:rsidP="007B7C88">
          <w:pPr>
            <w:jc w:val="center"/>
          </w:pPr>
          <w:r>
            <w:rPr>
              <w:b/>
              <w:sz w:val="28"/>
            </w:rPr>
            <w:t xml:space="preserve">Grade 9 </w:t>
          </w:r>
          <w:r w:rsidR="008A04C1">
            <w:rPr>
              <w:b/>
              <w:sz w:val="28"/>
            </w:rPr>
            <w:t>Course Selection</w:t>
          </w:r>
          <w:r w:rsidR="0081184E">
            <w:rPr>
              <w:b/>
              <w:sz w:val="28"/>
            </w:rPr>
            <w:t xml:space="preserve"> </w:t>
          </w:r>
        </w:p>
      </w:tc>
    </w:tr>
  </w:tbl>
  <w:p w14:paraId="4A968E0C" w14:textId="6C974438" w:rsidR="008A04C1" w:rsidRDefault="003E4D24">
    <w:pPr>
      <w:pStyle w:val="Header"/>
    </w:pPr>
    <w:r w:rsidRPr="00883CEC">
      <w:rPr>
        <w:noProof/>
      </w:rPr>
      <w:drawing>
        <wp:anchor distT="0" distB="0" distL="114300" distR="114300" simplePos="0" relativeHeight="251658240" behindDoc="1" locked="0" layoutInCell="1" allowOverlap="1" wp14:anchorId="6C1D789B" wp14:editId="770067E8">
          <wp:simplePos x="0" y="0"/>
          <wp:positionH relativeFrom="column">
            <wp:posOffset>-333375</wp:posOffset>
          </wp:positionH>
          <wp:positionV relativeFrom="paragraph">
            <wp:posOffset>-567111</wp:posOffset>
          </wp:positionV>
          <wp:extent cx="923290" cy="812800"/>
          <wp:effectExtent l="0" t="0" r="0" b="6350"/>
          <wp:wrapNone/>
          <wp:docPr id="33" name="Picture 3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812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4C0B"/>
    <w:multiLevelType w:val="hybridMultilevel"/>
    <w:tmpl w:val="C88A0492"/>
    <w:lvl w:ilvl="0" w:tplc="754438B8">
      <w:start w:val="1"/>
      <w:numFmt w:val="decimal"/>
      <w:lvlText w:val="%1."/>
      <w:lvlJc w:val="left"/>
      <w:pPr>
        <w:ind w:left="360" w:hanging="360"/>
      </w:pPr>
      <w:rPr>
        <w:rFonts w:hint="default"/>
        <w:b w:val="0"/>
        <w:sz w:val="18"/>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5837ED0"/>
    <w:multiLevelType w:val="hybridMultilevel"/>
    <w:tmpl w:val="695447FA"/>
    <w:lvl w:ilvl="0" w:tplc="B5DC40E6">
      <w:start w:val="1"/>
      <w:numFmt w:val="decimal"/>
      <w:lvlText w:val="%1."/>
      <w:lvlJc w:val="left"/>
      <w:pPr>
        <w:ind w:left="360" w:hanging="360"/>
      </w:pPr>
      <w:rPr>
        <w:rFonts w:hint="default"/>
        <w:sz w:val="18"/>
        <w:szCs w:val="1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731321D"/>
    <w:multiLevelType w:val="hybridMultilevel"/>
    <w:tmpl w:val="3058F600"/>
    <w:lvl w:ilvl="0" w:tplc="8BCEFF9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EAD5B6D"/>
    <w:multiLevelType w:val="hybridMultilevel"/>
    <w:tmpl w:val="3756486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5262BB1"/>
    <w:multiLevelType w:val="hybridMultilevel"/>
    <w:tmpl w:val="C4627E70"/>
    <w:lvl w:ilvl="0" w:tplc="FFFFFFFF">
      <w:start w:val="1"/>
      <w:numFmt w:val="decimal"/>
      <w:lvlText w:val="%1."/>
      <w:lvlJc w:val="left"/>
      <w:pPr>
        <w:ind w:left="36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79657B0"/>
    <w:multiLevelType w:val="hybridMultilevel"/>
    <w:tmpl w:val="42A2A2EA"/>
    <w:lvl w:ilvl="0" w:tplc="6A0A8780">
      <w:start w:val="4"/>
      <w:numFmt w:val="decimal"/>
      <w:lvlText w:val="%1."/>
      <w:lvlJc w:val="left"/>
      <w:pPr>
        <w:ind w:left="360" w:hanging="360"/>
      </w:pPr>
      <w:rPr>
        <w:rFonts w:hint="default"/>
        <w:b w:val="0"/>
        <w:sz w:val="18"/>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A65205C"/>
    <w:multiLevelType w:val="hybridMultilevel"/>
    <w:tmpl w:val="61D0D3E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762582F"/>
    <w:multiLevelType w:val="hybridMultilevel"/>
    <w:tmpl w:val="0D4C8A5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AEA71BC"/>
    <w:multiLevelType w:val="hybridMultilevel"/>
    <w:tmpl w:val="0D4C8A5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369611F"/>
    <w:multiLevelType w:val="hybridMultilevel"/>
    <w:tmpl w:val="10304910"/>
    <w:lvl w:ilvl="0" w:tplc="36B8969E">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C9647BF"/>
    <w:multiLevelType w:val="hybridMultilevel"/>
    <w:tmpl w:val="0D4C8A5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9"/>
  </w:num>
  <w:num w:numId="6">
    <w:abstractNumId w:val="6"/>
  </w:num>
  <w:num w:numId="7">
    <w:abstractNumId w:val="4"/>
  </w:num>
  <w:num w:numId="8">
    <w:abstractNumId w:val="10"/>
  </w:num>
  <w:num w:numId="9">
    <w:abstractNumId w:val="7"/>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C1"/>
    <w:rsid w:val="00006073"/>
    <w:rsid w:val="00021C82"/>
    <w:rsid w:val="00045C47"/>
    <w:rsid w:val="0005551E"/>
    <w:rsid w:val="00075267"/>
    <w:rsid w:val="00084E98"/>
    <w:rsid w:val="0009455B"/>
    <w:rsid w:val="00096F80"/>
    <w:rsid w:val="000D6518"/>
    <w:rsid w:val="000E4292"/>
    <w:rsid w:val="00111D2D"/>
    <w:rsid w:val="0011451D"/>
    <w:rsid w:val="00117E9C"/>
    <w:rsid w:val="00130A82"/>
    <w:rsid w:val="0013748F"/>
    <w:rsid w:val="00140AD2"/>
    <w:rsid w:val="00166567"/>
    <w:rsid w:val="0017004B"/>
    <w:rsid w:val="00173E24"/>
    <w:rsid w:val="00185131"/>
    <w:rsid w:val="001A5CB4"/>
    <w:rsid w:val="00211CBF"/>
    <w:rsid w:val="0021587F"/>
    <w:rsid w:val="00227E83"/>
    <w:rsid w:val="00245703"/>
    <w:rsid w:val="0027090D"/>
    <w:rsid w:val="002D058A"/>
    <w:rsid w:val="002D7934"/>
    <w:rsid w:val="00317985"/>
    <w:rsid w:val="00332F46"/>
    <w:rsid w:val="003602D8"/>
    <w:rsid w:val="003656F3"/>
    <w:rsid w:val="003712B9"/>
    <w:rsid w:val="00390AF1"/>
    <w:rsid w:val="003B34B7"/>
    <w:rsid w:val="003C6A4F"/>
    <w:rsid w:val="003E0E65"/>
    <w:rsid w:val="003E4D24"/>
    <w:rsid w:val="003E4E59"/>
    <w:rsid w:val="004212D1"/>
    <w:rsid w:val="0043158B"/>
    <w:rsid w:val="00441E18"/>
    <w:rsid w:val="00443044"/>
    <w:rsid w:val="00453318"/>
    <w:rsid w:val="0045692F"/>
    <w:rsid w:val="00465DB1"/>
    <w:rsid w:val="0047040C"/>
    <w:rsid w:val="00485F9F"/>
    <w:rsid w:val="004869D4"/>
    <w:rsid w:val="004A1458"/>
    <w:rsid w:val="004C0F1A"/>
    <w:rsid w:val="004D0FEB"/>
    <w:rsid w:val="004E1545"/>
    <w:rsid w:val="004F14E9"/>
    <w:rsid w:val="00500E8C"/>
    <w:rsid w:val="00530903"/>
    <w:rsid w:val="00531014"/>
    <w:rsid w:val="005327B3"/>
    <w:rsid w:val="00573349"/>
    <w:rsid w:val="00573AAF"/>
    <w:rsid w:val="005768B0"/>
    <w:rsid w:val="0058395A"/>
    <w:rsid w:val="00595993"/>
    <w:rsid w:val="005A3AE0"/>
    <w:rsid w:val="005B2427"/>
    <w:rsid w:val="005B6BEF"/>
    <w:rsid w:val="005C2041"/>
    <w:rsid w:val="005C3962"/>
    <w:rsid w:val="005F5BD9"/>
    <w:rsid w:val="00607BFF"/>
    <w:rsid w:val="00630382"/>
    <w:rsid w:val="00691C65"/>
    <w:rsid w:val="00692EE3"/>
    <w:rsid w:val="00697049"/>
    <w:rsid w:val="00697B98"/>
    <w:rsid w:val="006A3A9A"/>
    <w:rsid w:val="006D333B"/>
    <w:rsid w:val="00732C82"/>
    <w:rsid w:val="00744678"/>
    <w:rsid w:val="007637EC"/>
    <w:rsid w:val="00765CD3"/>
    <w:rsid w:val="00767260"/>
    <w:rsid w:val="007972FD"/>
    <w:rsid w:val="007A2B2C"/>
    <w:rsid w:val="007B19E3"/>
    <w:rsid w:val="007C131C"/>
    <w:rsid w:val="007E0639"/>
    <w:rsid w:val="007F0BED"/>
    <w:rsid w:val="007F4711"/>
    <w:rsid w:val="0080746A"/>
    <w:rsid w:val="0081184E"/>
    <w:rsid w:val="008126D2"/>
    <w:rsid w:val="008244F1"/>
    <w:rsid w:val="008464BA"/>
    <w:rsid w:val="00851AE1"/>
    <w:rsid w:val="00857678"/>
    <w:rsid w:val="00880B60"/>
    <w:rsid w:val="00883CEC"/>
    <w:rsid w:val="008A02E8"/>
    <w:rsid w:val="008A04C1"/>
    <w:rsid w:val="008A2A8E"/>
    <w:rsid w:val="008C3041"/>
    <w:rsid w:val="008D4482"/>
    <w:rsid w:val="008E1B86"/>
    <w:rsid w:val="008F2C9C"/>
    <w:rsid w:val="008F536C"/>
    <w:rsid w:val="008F61D2"/>
    <w:rsid w:val="009215C4"/>
    <w:rsid w:val="009341BF"/>
    <w:rsid w:val="00946B2D"/>
    <w:rsid w:val="00961EDA"/>
    <w:rsid w:val="009C0AA0"/>
    <w:rsid w:val="009C4E87"/>
    <w:rsid w:val="009C7FD0"/>
    <w:rsid w:val="00A13F2D"/>
    <w:rsid w:val="00A16581"/>
    <w:rsid w:val="00A1669B"/>
    <w:rsid w:val="00A42EEC"/>
    <w:rsid w:val="00A54920"/>
    <w:rsid w:val="00A56CED"/>
    <w:rsid w:val="00A57B08"/>
    <w:rsid w:val="00A6456F"/>
    <w:rsid w:val="00A67B44"/>
    <w:rsid w:val="00A82657"/>
    <w:rsid w:val="00A82938"/>
    <w:rsid w:val="00AC7AFA"/>
    <w:rsid w:val="00AD08A1"/>
    <w:rsid w:val="00AE1A09"/>
    <w:rsid w:val="00AE1DAD"/>
    <w:rsid w:val="00AE5965"/>
    <w:rsid w:val="00AF5DF8"/>
    <w:rsid w:val="00AF7DA5"/>
    <w:rsid w:val="00B20D80"/>
    <w:rsid w:val="00B21AE9"/>
    <w:rsid w:val="00B26863"/>
    <w:rsid w:val="00B268F3"/>
    <w:rsid w:val="00B312DE"/>
    <w:rsid w:val="00B536B1"/>
    <w:rsid w:val="00B67FC0"/>
    <w:rsid w:val="00B80025"/>
    <w:rsid w:val="00BB0712"/>
    <w:rsid w:val="00BD031D"/>
    <w:rsid w:val="00C0065C"/>
    <w:rsid w:val="00C045F8"/>
    <w:rsid w:val="00C3465B"/>
    <w:rsid w:val="00C66DE0"/>
    <w:rsid w:val="00C7077F"/>
    <w:rsid w:val="00C802C1"/>
    <w:rsid w:val="00C86BD0"/>
    <w:rsid w:val="00C93EB0"/>
    <w:rsid w:val="00CB6644"/>
    <w:rsid w:val="00CE237B"/>
    <w:rsid w:val="00CE757F"/>
    <w:rsid w:val="00D24A8F"/>
    <w:rsid w:val="00D52885"/>
    <w:rsid w:val="00D65BF7"/>
    <w:rsid w:val="00D95F9D"/>
    <w:rsid w:val="00DA5C2E"/>
    <w:rsid w:val="00DD0365"/>
    <w:rsid w:val="00DD3041"/>
    <w:rsid w:val="00DD355A"/>
    <w:rsid w:val="00DE1BA6"/>
    <w:rsid w:val="00DF00E5"/>
    <w:rsid w:val="00E20AED"/>
    <w:rsid w:val="00E40A5A"/>
    <w:rsid w:val="00E432B5"/>
    <w:rsid w:val="00E579FE"/>
    <w:rsid w:val="00E734D7"/>
    <w:rsid w:val="00E851FA"/>
    <w:rsid w:val="00E91E3C"/>
    <w:rsid w:val="00EA2A49"/>
    <w:rsid w:val="00EC492F"/>
    <w:rsid w:val="00ED65C0"/>
    <w:rsid w:val="00EE6E63"/>
    <w:rsid w:val="00F57EB8"/>
    <w:rsid w:val="00F7759D"/>
    <w:rsid w:val="00F9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A879F"/>
  <w15:docId w15:val="{0FD39E2A-E364-44F1-93F1-C2C3A2C2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4C1"/>
    <w:rPr>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4C1"/>
    <w:pPr>
      <w:tabs>
        <w:tab w:val="center" w:pos="4680"/>
        <w:tab w:val="right" w:pos="9360"/>
      </w:tabs>
    </w:pPr>
    <w:rPr>
      <w:sz w:val="24"/>
      <w:szCs w:val="24"/>
      <w:lang w:val="en-US"/>
    </w:rPr>
  </w:style>
  <w:style w:type="character" w:customStyle="1" w:styleId="HeaderChar">
    <w:name w:val="Header Char"/>
    <w:basedOn w:val="DefaultParagraphFont"/>
    <w:link w:val="Header"/>
    <w:uiPriority w:val="99"/>
    <w:rsid w:val="008A04C1"/>
  </w:style>
  <w:style w:type="paragraph" w:styleId="Footer">
    <w:name w:val="footer"/>
    <w:basedOn w:val="Normal"/>
    <w:link w:val="FooterChar"/>
    <w:uiPriority w:val="99"/>
    <w:unhideWhenUsed/>
    <w:rsid w:val="008A04C1"/>
    <w:pPr>
      <w:tabs>
        <w:tab w:val="center" w:pos="4680"/>
        <w:tab w:val="right" w:pos="9360"/>
      </w:tabs>
    </w:pPr>
    <w:rPr>
      <w:sz w:val="24"/>
      <w:szCs w:val="24"/>
      <w:lang w:val="en-US"/>
    </w:rPr>
  </w:style>
  <w:style w:type="character" w:customStyle="1" w:styleId="FooterChar">
    <w:name w:val="Footer Char"/>
    <w:basedOn w:val="DefaultParagraphFont"/>
    <w:link w:val="Footer"/>
    <w:uiPriority w:val="99"/>
    <w:rsid w:val="008A04C1"/>
  </w:style>
  <w:style w:type="table" w:styleId="TableGrid">
    <w:name w:val="Table Grid"/>
    <w:basedOn w:val="TableNormal"/>
    <w:uiPriority w:val="59"/>
    <w:rsid w:val="008A04C1"/>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B44"/>
    <w:rPr>
      <w:rFonts w:ascii="Segoe UI" w:hAnsi="Segoe UI" w:cs="Segoe UI"/>
      <w:sz w:val="18"/>
      <w:szCs w:val="18"/>
      <w:lang w:val="en-CA"/>
    </w:rPr>
  </w:style>
  <w:style w:type="paragraph" w:styleId="ListParagraph">
    <w:name w:val="List Paragraph"/>
    <w:basedOn w:val="Normal"/>
    <w:uiPriority w:val="34"/>
    <w:qFormat/>
    <w:rsid w:val="0021587F"/>
    <w:pPr>
      <w:ind w:left="720"/>
      <w:contextualSpacing/>
    </w:pPr>
  </w:style>
  <w:style w:type="character" w:styleId="CommentReference">
    <w:name w:val="annotation reference"/>
    <w:basedOn w:val="DefaultParagraphFont"/>
    <w:uiPriority w:val="99"/>
    <w:semiHidden/>
    <w:unhideWhenUsed/>
    <w:rsid w:val="00166567"/>
    <w:rPr>
      <w:sz w:val="16"/>
      <w:szCs w:val="16"/>
    </w:rPr>
  </w:style>
  <w:style w:type="paragraph" w:styleId="CommentText">
    <w:name w:val="annotation text"/>
    <w:basedOn w:val="Normal"/>
    <w:link w:val="CommentTextChar"/>
    <w:uiPriority w:val="99"/>
    <w:semiHidden/>
    <w:unhideWhenUsed/>
    <w:rsid w:val="00166567"/>
    <w:rPr>
      <w:sz w:val="20"/>
      <w:szCs w:val="20"/>
    </w:rPr>
  </w:style>
  <w:style w:type="character" w:customStyle="1" w:styleId="CommentTextChar">
    <w:name w:val="Comment Text Char"/>
    <w:basedOn w:val="DefaultParagraphFont"/>
    <w:link w:val="CommentText"/>
    <w:uiPriority w:val="99"/>
    <w:semiHidden/>
    <w:rsid w:val="00166567"/>
    <w:rPr>
      <w:sz w:val="20"/>
      <w:szCs w:val="20"/>
      <w:lang w:val="en-CA"/>
    </w:rPr>
  </w:style>
  <w:style w:type="paragraph" w:styleId="CommentSubject">
    <w:name w:val="annotation subject"/>
    <w:basedOn w:val="CommentText"/>
    <w:next w:val="CommentText"/>
    <w:link w:val="CommentSubjectChar"/>
    <w:uiPriority w:val="99"/>
    <w:semiHidden/>
    <w:unhideWhenUsed/>
    <w:rsid w:val="00166567"/>
    <w:rPr>
      <w:b/>
      <w:bCs/>
    </w:rPr>
  </w:style>
  <w:style w:type="character" w:customStyle="1" w:styleId="CommentSubjectChar">
    <w:name w:val="Comment Subject Char"/>
    <w:basedOn w:val="CommentTextChar"/>
    <w:link w:val="CommentSubject"/>
    <w:uiPriority w:val="99"/>
    <w:semiHidden/>
    <w:rsid w:val="00166567"/>
    <w:rPr>
      <w:b/>
      <w:bCs/>
      <w:sz w:val="20"/>
      <w:szCs w:val="20"/>
      <w:lang w:val="en-CA"/>
    </w:rPr>
  </w:style>
  <w:style w:type="character" w:styleId="Hyperlink">
    <w:name w:val="Hyperlink"/>
    <w:basedOn w:val="DefaultParagraphFont"/>
    <w:uiPriority w:val="99"/>
    <w:unhideWhenUsed/>
    <w:rsid w:val="00B26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33361</TotalTime>
  <Pages>1</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DW Poppy Secondary School</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Yu</dc:creator>
  <cp:keywords/>
  <dc:description/>
  <cp:lastModifiedBy>Karli Jongenburger</cp:lastModifiedBy>
  <cp:revision>37</cp:revision>
  <cp:lastPrinted>2022-03-03T18:50:00Z</cp:lastPrinted>
  <dcterms:created xsi:type="dcterms:W3CDTF">2022-01-04T16:19:00Z</dcterms:created>
  <dcterms:modified xsi:type="dcterms:W3CDTF">2022-03-03T18:50:00Z</dcterms:modified>
</cp:coreProperties>
</file>